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47" w:rsidRPr="00BA171C" w:rsidRDefault="0030771A" w:rsidP="003077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BA171C">
        <w:rPr>
          <w:rFonts w:ascii="Arial Narrow" w:hAnsi="Arial Narrow"/>
          <w:b/>
          <w:bCs/>
          <w:sz w:val="24"/>
          <w:szCs w:val="24"/>
        </w:rPr>
        <w:t xml:space="preserve">Договор </w:t>
      </w:r>
      <w:r w:rsidR="00986A47" w:rsidRPr="00BA171C">
        <w:rPr>
          <w:rFonts w:ascii="Arial Narrow" w:hAnsi="Arial Narrow"/>
          <w:b/>
          <w:bCs/>
          <w:sz w:val="24"/>
          <w:szCs w:val="24"/>
        </w:rPr>
        <w:t>возмездного оказания услуг</w:t>
      </w:r>
      <w:r w:rsidR="00101767" w:rsidRPr="00BA171C">
        <w:rPr>
          <w:rFonts w:ascii="Arial Narrow" w:hAnsi="Arial Narrow"/>
          <w:b/>
          <w:bCs/>
          <w:sz w:val="24"/>
          <w:szCs w:val="24"/>
        </w:rPr>
        <w:t xml:space="preserve"> № 57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г. </w:t>
      </w:r>
      <w:r w:rsidR="003A159D" w:rsidRPr="00BA171C">
        <w:rPr>
          <w:rFonts w:ascii="Arial Narrow" w:hAnsi="Arial Narrow"/>
          <w:sz w:val="24"/>
          <w:szCs w:val="24"/>
        </w:rPr>
        <w:t>Москва</w:t>
      </w:r>
      <w:r w:rsidRPr="00BA171C">
        <w:rPr>
          <w:rFonts w:ascii="Arial Narrow" w:hAnsi="Arial Narrow"/>
          <w:sz w:val="24"/>
          <w:szCs w:val="24"/>
        </w:rPr>
        <w:t xml:space="preserve"> </w:t>
      </w:r>
      <w:r w:rsidR="003A159D" w:rsidRPr="00BA171C"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="00101767" w:rsidRPr="00BA171C">
        <w:rPr>
          <w:rFonts w:ascii="Arial Narrow" w:hAnsi="Arial Narrow"/>
          <w:sz w:val="24"/>
          <w:szCs w:val="24"/>
        </w:rPr>
        <w:t>«</w:t>
      </w:r>
      <w:r w:rsidR="003A159D" w:rsidRPr="00BA171C">
        <w:rPr>
          <w:rFonts w:ascii="Arial Narrow" w:hAnsi="Arial Narrow"/>
          <w:sz w:val="24"/>
          <w:szCs w:val="24"/>
        </w:rPr>
        <w:t>25</w:t>
      </w:r>
      <w:r w:rsidR="00101767" w:rsidRPr="00BA171C">
        <w:rPr>
          <w:rFonts w:ascii="Arial Narrow" w:hAnsi="Arial Narrow"/>
          <w:sz w:val="24"/>
          <w:szCs w:val="24"/>
        </w:rPr>
        <w:t>»</w:t>
      </w:r>
      <w:r w:rsidR="003A159D" w:rsidRPr="00BA171C">
        <w:rPr>
          <w:rFonts w:ascii="Arial Narrow" w:hAnsi="Arial Narrow"/>
          <w:sz w:val="24"/>
          <w:szCs w:val="24"/>
        </w:rPr>
        <w:t xml:space="preserve"> июля 2023</w:t>
      </w:r>
      <w:r w:rsidRPr="00BA171C">
        <w:rPr>
          <w:rFonts w:ascii="Arial Narrow" w:hAnsi="Arial Narrow"/>
          <w:sz w:val="24"/>
          <w:szCs w:val="24"/>
        </w:rPr>
        <w:t> г.</w:t>
      </w:r>
      <w:r w:rsidRPr="00BA171C">
        <w:rPr>
          <w:rFonts w:ascii="Arial Narrow" w:hAnsi="Arial Narrow"/>
          <w:sz w:val="24"/>
          <w:szCs w:val="24"/>
        </w:rPr>
        <w:br/>
      </w:r>
    </w:p>
    <w:p w:rsidR="00986A47" w:rsidRPr="00BA171C" w:rsidRDefault="003A159D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 xml:space="preserve">Общество с ограниченной ответственностью </w:t>
      </w:r>
      <w:r w:rsidR="00101767" w:rsidRPr="00BA171C">
        <w:rPr>
          <w:rFonts w:ascii="Arial Narrow" w:hAnsi="Arial Narrow"/>
          <w:sz w:val="24"/>
          <w:szCs w:val="24"/>
        </w:rPr>
        <w:t>«</w:t>
      </w:r>
      <w:r w:rsidRPr="00BA171C">
        <w:rPr>
          <w:rFonts w:ascii="Arial Narrow" w:hAnsi="Arial Narrow"/>
          <w:sz w:val="24"/>
          <w:szCs w:val="24"/>
        </w:rPr>
        <w:t>Бета</w:t>
      </w:r>
      <w:r w:rsidR="00101767" w:rsidRPr="00BA171C">
        <w:rPr>
          <w:rFonts w:ascii="Arial Narrow" w:hAnsi="Arial Narrow"/>
          <w:sz w:val="24"/>
          <w:szCs w:val="24"/>
        </w:rPr>
        <w:t>»</w:t>
      </w:r>
      <w:r w:rsidRPr="00BA171C">
        <w:rPr>
          <w:rFonts w:ascii="Arial Narrow" w:hAnsi="Arial Narrow"/>
          <w:sz w:val="24"/>
          <w:szCs w:val="24"/>
        </w:rPr>
        <w:t xml:space="preserve"> (далее </w:t>
      </w:r>
      <w:r w:rsidR="00101767" w:rsidRPr="00BA171C">
        <w:rPr>
          <w:rFonts w:ascii="Arial Narrow" w:hAnsi="Arial Narrow"/>
          <w:sz w:val="24"/>
          <w:szCs w:val="24"/>
        </w:rPr>
        <w:t xml:space="preserve">— </w:t>
      </w:r>
      <w:r w:rsidRPr="00BA171C">
        <w:rPr>
          <w:rFonts w:ascii="Arial Narrow" w:hAnsi="Arial Narrow"/>
          <w:sz w:val="24"/>
          <w:szCs w:val="24"/>
        </w:rPr>
        <w:t>грузоотправитель) в лице директора Иванова Петра Васильевича, действующего на основании решения общего собрания участников (протокол N 1 от 02.02.2022) и в соответствии с Уставом</w:t>
      </w:r>
      <w:r w:rsidR="00986A47" w:rsidRPr="00BA171C">
        <w:rPr>
          <w:rFonts w:ascii="Arial Narrow" w:hAnsi="Arial Narrow"/>
          <w:color w:val="000000"/>
          <w:sz w:val="24"/>
          <w:szCs w:val="24"/>
        </w:rPr>
        <w:t>, именуем</w:t>
      </w:r>
      <w:r w:rsidRPr="00BA171C">
        <w:rPr>
          <w:rFonts w:ascii="Arial Narrow" w:hAnsi="Arial Narrow"/>
          <w:color w:val="000000"/>
          <w:sz w:val="24"/>
          <w:szCs w:val="24"/>
        </w:rPr>
        <w:t>ое</w:t>
      </w:r>
      <w:r w:rsidR="00986A47" w:rsidRPr="00BA171C">
        <w:rPr>
          <w:rFonts w:ascii="Arial Narrow" w:hAnsi="Arial Narrow"/>
          <w:color w:val="000000"/>
          <w:sz w:val="24"/>
          <w:szCs w:val="24"/>
        </w:rPr>
        <w:t xml:space="preserve"> в дальнейшем Заказчик, с одной стороны и</w:t>
      </w:r>
      <w:r w:rsidRPr="00BA171C">
        <w:rPr>
          <w:rFonts w:ascii="Arial Narrow" w:hAnsi="Arial Narrow"/>
          <w:color w:val="000000"/>
          <w:sz w:val="24"/>
          <w:szCs w:val="24"/>
        </w:rPr>
        <w:t xml:space="preserve"> физлицо, плательщик НПД,</w:t>
      </w:r>
      <w:r w:rsidRPr="00BA171C">
        <w:rPr>
          <w:rFonts w:ascii="Arial Narrow" w:hAnsi="Arial Narrow"/>
          <w:sz w:val="24"/>
          <w:szCs w:val="24"/>
        </w:rPr>
        <w:t xml:space="preserve"> </w:t>
      </w:r>
      <w:r w:rsidR="005B53FB" w:rsidRPr="00BA171C">
        <w:rPr>
          <w:rFonts w:ascii="Arial Narrow" w:hAnsi="Arial Narrow"/>
          <w:sz w:val="24"/>
          <w:szCs w:val="24"/>
        </w:rPr>
        <w:t>Симонов Алексей Георгиевич, паспорт 1521 269587, выданный УФМ России по г. Москве 25.06.21</w:t>
      </w:r>
      <w:r w:rsidR="00986A47" w:rsidRPr="00BA171C">
        <w:rPr>
          <w:rFonts w:ascii="Arial Narrow" w:hAnsi="Arial Narrow"/>
          <w:color w:val="000000"/>
          <w:sz w:val="24"/>
          <w:szCs w:val="24"/>
        </w:rPr>
        <w:t>, именуем</w:t>
      </w:r>
      <w:r w:rsidRPr="00BA171C">
        <w:rPr>
          <w:rFonts w:ascii="Arial Narrow" w:hAnsi="Arial Narrow"/>
          <w:color w:val="000000"/>
          <w:sz w:val="24"/>
          <w:szCs w:val="24"/>
        </w:rPr>
        <w:t>ый</w:t>
      </w:r>
      <w:r w:rsidR="00986A47" w:rsidRPr="00BA171C">
        <w:rPr>
          <w:rFonts w:ascii="Arial Narrow" w:hAnsi="Arial Narrow"/>
          <w:color w:val="000000"/>
          <w:sz w:val="24"/>
          <w:szCs w:val="24"/>
        </w:rPr>
        <w:t xml:space="preserve"> в дальнейшем Исполнитель, с другой стороны, совместно именуемые Стороны, заключили настоящий Договор о нижеследующем: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A171C">
        <w:rPr>
          <w:rFonts w:ascii="Arial Narrow" w:hAnsi="Arial Narrow"/>
          <w:b/>
          <w:sz w:val="24"/>
          <w:szCs w:val="24"/>
        </w:rPr>
        <w:t>1. Предмет Договора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01767" w:rsidRPr="00BA171C" w:rsidRDefault="00986A47" w:rsidP="00101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color w:val="000000"/>
          <w:sz w:val="24"/>
          <w:szCs w:val="24"/>
        </w:rPr>
      </w:pPr>
      <w:bookmarkStart w:id="1" w:name="P19"/>
      <w:bookmarkEnd w:id="1"/>
      <w:r w:rsidRPr="00BA171C">
        <w:rPr>
          <w:rFonts w:ascii="Arial Narrow" w:hAnsi="Arial Narrow"/>
          <w:color w:val="000000"/>
          <w:sz w:val="24"/>
          <w:szCs w:val="24"/>
        </w:rPr>
        <w:t>1.1. В соответствии с настоящим Договором Исполнитель обязуется по заданию Заказчика оказать ему услуги водителя, а Заказчик обязуется оплатить оказанные услуги в порядке и в сроки, которые указаны в настоящем Договоре</w:t>
      </w:r>
      <w:r w:rsidR="00101767" w:rsidRPr="00BA171C">
        <w:rPr>
          <w:rFonts w:ascii="Arial Narrow" w:hAnsi="Arial Narrow"/>
          <w:color w:val="000000"/>
          <w:sz w:val="24"/>
          <w:szCs w:val="24"/>
        </w:rPr>
        <w:t>.</w:t>
      </w:r>
    </w:p>
    <w:p w:rsidR="00986A47" w:rsidRPr="00BA171C" w:rsidRDefault="00986A47" w:rsidP="00101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 xml:space="preserve">1.2. Услуги, указанные в п. 1.1 настоящего Договора, оказываются на автомобиле </w:t>
      </w:r>
      <w:r w:rsidR="006B296A" w:rsidRPr="00BA171C">
        <w:rPr>
          <w:rFonts w:ascii="Arial Narrow" w:hAnsi="Arial Narrow"/>
          <w:sz w:val="24"/>
          <w:szCs w:val="24"/>
        </w:rPr>
        <w:t>Исполнителя</w:t>
      </w:r>
      <w:r w:rsidRPr="00BA171C">
        <w:rPr>
          <w:rFonts w:ascii="Arial Narrow" w:hAnsi="Arial Narrow"/>
          <w:sz w:val="24"/>
          <w:szCs w:val="24"/>
        </w:rPr>
        <w:t>:</w:t>
      </w:r>
      <w:r w:rsidR="00F75E6C" w:rsidRPr="00BA171C">
        <w:rPr>
          <w:rFonts w:ascii="Arial Narrow" w:hAnsi="Arial Narrow"/>
          <w:sz w:val="24"/>
          <w:szCs w:val="24"/>
        </w:rPr>
        <w:t xml:space="preserve"> </w:t>
      </w:r>
      <w:r w:rsidR="006B296A" w:rsidRPr="00BA171C">
        <w:rPr>
          <w:rFonts w:ascii="Arial Narrow" w:hAnsi="Arial Narrow"/>
          <w:bCs/>
          <w:i/>
          <w:iCs/>
          <w:sz w:val="24"/>
          <w:szCs w:val="24"/>
        </w:rPr>
        <w:t>ГАЗель Next Citiline</w:t>
      </w:r>
      <w:r w:rsidR="003A159D" w:rsidRPr="00BA171C">
        <w:rPr>
          <w:rFonts w:ascii="Arial Narrow" w:hAnsi="Arial Narrow"/>
          <w:i/>
          <w:iCs/>
          <w:sz w:val="24"/>
          <w:szCs w:val="24"/>
        </w:rPr>
        <w:t>, 2018 года изготовления, VIN: 5465456515456jhj65, тип двигателя: бензиновый, цвет: белый, регистрационный номер А256ОР 97</w:t>
      </w:r>
      <w:r w:rsidRPr="00BA171C">
        <w:rPr>
          <w:rFonts w:ascii="Arial Narrow" w:hAnsi="Arial Narrow"/>
          <w:color w:val="000000"/>
          <w:sz w:val="24"/>
          <w:szCs w:val="24"/>
        </w:rPr>
        <w:t xml:space="preserve"> (далее </w:t>
      </w:r>
      <w:r w:rsidR="00101767" w:rsidRPr="00BA171C">
        <w:rPr>
          <w:rFonts w:ascii="Arial Narrow" w:hAnsi="Arial Narrow"/>
          <w:color w:val="000000"/>
          <w:sz w:val="24"/>
          <w:szCs w:val="24"/>
        </w:rPr>
        <w:t>—</w:t>
      </w:r>
      <w:r w:rsidRPr="00BA171C">
        <w:rPr>
          <w:rFonts w:ascii="Arial Narrow" w:hAnsi="Arial Narrow"/>
          <w:color w:val="000000"/>
          <w:sz w:val="24"/>
          <w:szCs w:val="24"/>
        </w:rPr>
        <w:t xml:space="preserve"> Автомобиль).</w:t>
      </w:r>
    </w:p>
    <w:p w:rsidR="006B296A" w:rsidRPr="00BA171C" w:rsidRDefault="00986A47" w:rsidP="006B2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1.3. Услуги, оказываемые Исполнителем по настоя</w:t>
      </w:r>
      <w:r w:rsidR="006B296A" w:rsidRPr="00BA171C">
        <w:rPr>
          <w:rFonts w:ascii="Arial Narrow" w:hAnsi="Arial Narrow"/>
          <w:sz w:val="24"/>
          <w:szCs w:val="24"/>
        </w:rPr>
        <w:t xml:space="preserve">щему Договору, включают в себя </w:t>
      </w:r>
      <w:r w:rsidR="003A159D" w:rsidRPr="00BA171C">
        <w:rPr>
          <w:rFonts w:ascii="Arial Narrow" w:hAnsi="Arial Narrow"/>
          <w:sz w:val="24"/>
          <w:szCs w:val="24"/>
        </w:rPr>
        <w:t>перевозку сотрудников компании</w:t>
      </w:r>
      <w:r w:rsidR="006B296A" w:rsidRPr="00BA171C">
        <w:rPr>
          <w:rFonts w:ascii="Arial Narrow" w:hAnsi="Arial Narrow"/>
          <w:sz w:val="24"/>
          <w:szCs w:val="24"/>
        </w:rPr>
        <w:t xml:space="preserve"> в период 27.07.2023 с 11:00 по 30.07.2023 к месту мероприятия и обратно.</w:t>
      </w:r>
    </w:p>
    <w:p w:rsidR="00101767" w:rsidRPr="00BA171C" w:rsidRDefault="00986A47" w:rsidP="00101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 xml:space="preserve">1.4. Исполнитель является самозанятым лицом и применяет в своей деятельности специальный налоговый режим </w:t>
      </w:r>
      <w:r w:rsidR="00101767" w:rsidRPr="00BA171C">
        <w:rPr>
          <w:rFonts w:ascii="Arial Narrow" w:hAnsi="Arial Narrow"/>
          <w:sz w:val="24"/>
          <w:szCs w:val="24"/>
        </w:rPr>
        <w:t>«</w:t>
      </w:r>
      <w:r w:rsidRPr="00BA171C">
        <w:rPr>
          <w:rFonts w:ascii="Arial Narrow" w:hAnsi="Arial Narrow"/>
          <w:sz w:val="24"/>
          <w:szCs w:val="24"/>
        </w:rPr>
        <w:t>Налог на профессиональный доход</w:t>
      </w:r>
      <w:r w:rsidR="00101767" w:rsidRPr="00BA171C">
        <w:rPr>
          <w:rFonts w:ascii="Arial Narrow" w:hAnsi="Arial Narrow"/>
          <w:sz w:val="24"/>
          <w:szCs w:val="24"/>
        </w:rPr>
        <w:t>».</w:t>
      </w:r>
    </w:p>
    <w:p w:rsidR="006B296A" w:rsidRPr="00BA171C" w:rsidRDefault="006B296A" w:rsidP="00101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1.5</w:t>
      </w:r>
      <w:r w:rsidR="00986A47" w:rsidRPr="00BA171C">
        <w:rPr>
          <w:rFonts w:ascii="Arial Narrow" w:hAnsi="Arial Narrow"/>
          <w:sz w:val="24"/>
          <w:szCs w:val="24"/>
        </w:rPr>
        <w:t xml:space="preserve">. </w:t>
      </w:r>
      <w:r w:rsidRPr="00BA171C">
        <w:rPr>
          <w:rFonts w:ascii="Arial Narrow" w:hAnsi="Arial Narrow"/>
          <w:sz w:val="24"/>
          <w:szCs w:val="24"/>
        </w:rPr>
        <w:t>Марш</w:t>
      </w:r>
      <w:r w:rsidR="00101767" w:rsidRPr="00BA171C">
        <w:rPr>
          <w:rFonts w:ascii="Arial Narrow" w:hAnsi="Arial Narrow"/>
          <w:sz w:val="24"/>
          <w:szCs w:val="24"/>
        </w:rPr>
        <w:t>рут</w:t>
      </w:r>
      <w:r w:rsidRPr="00BA171C">
        <w:rPr>
          <w:rFonts w:ascii="Arial Narrow" w:hAnsi="Arial Narrow"/>
          <w:sz w:val="24"/>
          <w:szCs w:val="24"/>
        </w:rPr>
        <w:t xml:space="preserve"> движения</w:t>
      </w:r>
      <w:r w:rsidR="00101767" w:rsidRPr="00BA171C">
        <w:rPr>
          <w:rFonts w:ascii="Arial Narrow" w:hAnsi="Arial Narrow"/>
          <w:sz w:val="24"/>
          <w:szCs w:val="24"/>
        </w:rPr>
        <w:t>:</w:t>
      </w:r>
      <w:r w:rsidRPr="00BA171C">
        <w:rPr>
          <w:rFonts w:ascii="Arial Narrow" w:hAnsi="Arial Narrow"/>
          <w:sz w:val="24"/>
          <w:szCs w:val="24"/>
        </w:rPr>
        <w:t xml:space="preserve"> г. Москва, ул. Алексеевская, д. 1 – Калуга, мкр</w:t>
      </w:r>
      <w:r w:rsidR="00101767" w:rsidRPr="00BA171C">
        <w:rPr>
          <w:rFonts w:ascii="Arial Narrow" w:hAnsi="Arial Narrow"/>
          <w:sz w:val="24"/>
          <w:szCs w:val="24"/>
        </w:rPr>
        <w:t>.</w:t>
      </w:r>
      <w:r w:rsidRPr="00BA171C">
        <w:rPr>
          <w:rFonts w:ascii="Arial Narrow" w:hAnsi="Arial Narrow"/>
          <w:sz w:val="24"/>
          <w:szCs w:val="24"/>
        </w:rPr>
        <w:t xml:space="preserve"> Сосновый бор </w:t>
      </w:r>
      <w:r w:rsidR="00101767" w:rsidRPr="00BA171C">
        <w:rPr>
          <w:rFonts w:ascii="Arial Narrow" w:hAnsi="Arial Narrow"/>
          <w:sz w:val="24"/>
          <w:szCs w:val="24"/>
        </w:rPr>
        <w:t>—</w:t>
      </w:r>
      <w:r w:rsidRPr="00BA171C">
        <w:rPr>
          <w:rFonts w:ascii="Arial Narrow" w:hAnsi="Arial Narrow"/>
          <w:sz w:val="24"/>
          <w:szCs w:val="24"/>
        </w:rPr>
        <w:t xml:space="preserve"> г. Москва, ул. Алексеевская, д. 1.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1</w:t>
      </w:r>
      <w:r w:rsidR="006B296A" w:rsidRPr="00BA171C">
        <w:rPr>
          <w:rFonts w:ascii="Arial Narrow" w:hAnsi="Arial Narrow"/>
          <w:sz w:val="24"/>
          <w:szCs w:val="24"/>
        </w:rPr>
        <w:t>.6</w:t>
      </w:r>
      <w:r w:rsidRPr="00BA171C">
        <w:rPr>
          <w:rFonts w:ascii="Arial Narrow" w:hAnsi="Arial Narrow"/>
          <w:sz w:val="24"/>
          <w:szCs w:val="24"/>
        </w:rPr>
        <w:t>. Исполнитель не является работником Заказчика и не состоит с последним в трудовых отношениях в связи с заключением настоящего Договора.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На Исполнителя не распространяются локальные нормативные акты Заказчика, а также гарантии и компенсации, предусмотренные Трудовым кодексом Российской Федерации.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Отношения между Заказчиком и Исполнителем являются гражданско-правовыми и регулируются нормами Гражданского кодекса Российской Федерации.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A171C">
        <w:rPr>
          <w:rFonts w:ascii="Arial Narrow" w:hAnsi="Arial Narrow"/>
          <w:b/>
          <w:sz w:val="24"/>
          <w:szCs w:val="24"/>
        </w:rPr>
        <w:t>2. Права и обязанности Сторон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2.1. Исполнитель обязуется: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color w:val="000000"/>
          <w:sz w:val="24"/>
          <w:szCs w:val="24"/>
        </w:rPr>
        <w:t>2.1.1. При оказании услуг соблюдать Правила дорожного движения, а также иные требования законодательства Российской Федерации, связанные с оказанием услуг по настоящему Договору.</w:t>
      </w:r>
    </w:p>
    <w:p w:rsidR="00986A47" w:rsidRPr="00BA171C" w:rsidRDefault="00986A47" w:rsidP="006B2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 xml:space="preserve">2.1.2. Обеспечить своевременную подачу Автомобиля </w:t>
      </w:r>
      <w:r w:rsidR="006B296A" w:rsidRPr="00BA171C">
        <w:rPr>
          <w:rFonts w:ascii="Arial Narrow" w:hAnsi="Arial Narrow"/>
          <w:sz w:val="24"/>
          <w:szCs w:val="24"/>
        </w:rPr>
        <w:t>к месту, указанному Заказчиком.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2.1.</w:t>
      </w:r>
      <w:r w:rsidR="006B296A" w:rsidRPr="00BA171C">
        <w:rPr>
          <w:rFonts w:ascii="Arial Narrow" w:hAnsi="Arial Narrow"/>
          <w:sz w:val="24"/>
          <w:szCs w:val="24"/>
        </w:rPr>
        <w:t>3</w:t>
      </w:r>
      <w:r w:rsidRPr="00BA171C">
        <w:rPr>
          <w:rFonts w:ascii="Arial Narrow" w:hAnsi="Arial Narrow"/>
          <w:sz w:val="24"/>
          <w:szCs w:val="24"/>
        </w:rPr>
        <w:t>.</w:t>
      </w:r>
      <w:r w:rsidR="00101767" w:rsidRPr="00BA171C">
        <w:rPr>
          <w:rFonts w:ascii="Arial Narrow" w:hAnsi="Arial Narrow"/>
          <w:sz w:val="24"/>
          <w:szCs w:val="24"/>
        </w:rPr>
        <w:t xml:space="preserve"> </w:t>
      </w:r>
      <w:r w:rsidRPr="00BA171C">
        <w:rPr>
          <w:rFonts w:ascii="Arial Narrow" w:hAnsi="Arial Narrow"/>
          <w:sz w:val="24"/>
          <w:szCs w:val="24"/>
        </w:rPr>
        <w:t>Проверять техническое состояние Автомобиля перед выездом. При выявлении ненадлежащего технического состояния либо необходимости проверки технического состояния Автомобиля незамедлительно сообщить об этом Заказчику.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2.1.</w:t>
      </w:r>
      <w:r w:rsidR="006B296A" w:rsidRPr="00BA171C">
        <w:rPr>
          <w:rFonts w:ascii="Arial Narrow" w:hAnsi="Arial Narrow"/>
          <w:sz w:val="24"/>
          <w:szCs w:val="24"/>
        </w:rPr>
        <w:t>4</w:t>
      </w:r>
      <w:r w:rsidRPr="00BA171C">
        <w:rPr>
          <w:rFonts w:ascii="Arial Narrow" w:hAnsi="Arial Narrow"/>
          <w:sz w:val="24"/>
          <w:szCs w:val="24"/>
        </w:rPr>
        <w:t>. Осуществлять постановку Автомобиля на отведенное место на территории Заказчика по возвращении.</w:t>
      </w:r>
    </w:p>
    <w:p w:rsidR="006B296A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2.1.</w:t>
      </w:r>
      <w:r w:rsidR="006B296A" w:rsidRPr="00BA171C">
        <w:rPr>
          <w:rFonts w:ascii="Arial Narrow" w:hAnsi="Arial Narrow"/>
          <w:sz w:val="24"/>
          <w:szCs w:val="24"/>
        </w:rPr>
        <w:t>5</w:t>
      </w:r>
      <w:r w:rsidRPr="00BA171C">
        <w:rPr>
          <w:rFonts w:ascii="Arial Narrow" w:hAnsi="Arial Narrow"/>
          <w:sz w:val="24"/>
          <w:szCs w:val="24"/>
        </w:rPr>
        <w:t xml:space="preserve">. Оказывать услуги лично. 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2.1.</w:t>
      </w:r>
      <w:r w:rsidR="006B296A" w:rsidRPr="00BA171C">
        <w:rPr>
          <w:rFonts w:ascii="Arial Narrow" w:hAnsi="Arial Narrow"/>
          <w:sz w:val="24"/>
          <w:szCs w:val="24"/>
        </w:rPr>
        <w:t>6</w:t>
      </w:r>
      <w:r w:rsidRPr="00BA171C">
        <w:rPr>
          <w:rFonts w:ascii="Arial Narrow" w:hAnsi="Arial Narrow"/>
          <w:sz w:val="24"/>
          <w:szCs w:val="24"/>
        </w:rPr>
        <w:t xml:space="preserve">. После оказания услуги выдать Заказчику чек, сформированный в порядке, предусмотренном ст. 14 Федерального закона от 27.11.2018 N 422-ФЗ </w:t>
      </w:r>
      <w:r w:rsidR="00101767" w:rsidRPr="00BA171C">
        <w:rPr>
          <w:rFonts w:ascii="Arial Narrow" w:hAnsi="Arial Narrow"/>
          <w:sz w:val="24"/>
          <w:szCs w:val="24"/>
        </w:rPr>
        <w:t>«</w:t>
      </w:r>
      <w:r w:rsidRPr="00BA171C">
        <w:rPr>
          <w:rFonts w:ascii="Arial Narrow" w:hAnsi="Arial Narrow"/>
          <w:sz w:val="24"/>
          <w:szCs w:val="24"/>
        </w:rPr>
        <w:t>О проведении эксперимента по установлению специального налогового режима "Налог на профессиональный доход"</w:t>
      </w:r>
      <w:r w:rsidR="00101767" w:rsidRPr="00BA171C">
        <w:rPr>
          <w:rFonts w:ascii="Arial Narrow" w:hAnsi="Arial Narrow"/>
          <w:sz w:val="24"/>
          <w:szCs w:val="24"/>
        </w:rPr>
        <w:t>»</w:t>
      </w:r>
      <w:r w:rsidRPr="00BA171C">
        <w:rPr>
          <w:rFonts w:ascii="Arial Narrow" w:hAnsi="Arial Narrow"/>
          <w:sz w:val="24"/>
          <w:szCs w:val="24"/>
        </w:rPr>
        <w:t>.</w:t>
      </w:r>
    </w:p>
    <w:p w:rsidR="00986A47" w:rsidRPr="00BA171C" w:rsidRDefault="006B296A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2.1.7</w:t>
      </w:r>
      <w:r w:rsidR="00986A47" w:rsidRPr="00BA171C">
        <w:rPr>
          <w:rFonts w:ascii="Arial Narrow" w:hAnsi="Arial Narrow"/>
          <w:sz w:val="24"/>
          <w:szCs w:val="24"/>
        </w:rPr>
        <w:t xml:space="preserve">. Самостоятельно уплачивать налог в порядке и сроки, </w:t>
      </w:r>
      <w:r w:rsidR="0013303A" w:rsidRPr="00BA171C">
        <w:rPr>
          <w:rFonts w:ascii="Arial Narrow" w:hAnsi="Arial Narrow"/>
          <w:sz w:val="24"/>
          <w:szCs w:val="24"/>
        </w:rPr>
        <w:t xml:space="preserve">которые </w:t>
      </w:r>
      <w:r w:rsidR="00986A47" w:rsidRPr="00BA171C">
        <w:rPr>
          <w:rFonts w:ascii="Arial Narrow" w:hAnsi="Arial Narrow"/>
          <w:sz w:val="24"/>
          <w:szCs w:val="24"/>
        </w:rPr>
        <w:t>установлены действующим законодательством Российской Федерации.</w:t>
      </w:r>
    </w:p>
    <w:p w:rsidR="00986A47" w:rsidRPr="00BA171C" w:rsidRDefault="006B296A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bookmarkStart w:id="2" w:name="P46"/>
      <w:bookmarkEnd w:id="2"/>
      <w:r w:rsidRPr="00BA171C">
        <w:rPr>
          <w:rFonts w:ascii="Arial Narrow" w:hAnsi="Arial Narrow"/>
          <w:color w:val="000000"/>
          <w:sz w:val="24"/>
          <w:szCs w:val="24"/>
        </w:rPr>
        <w:t>2.1.8</w:t>
      </w:r>
      <w:r w:rsidR="00986A47" w:rsidRPr="00BA171C">
        <w:rPr>
          <w:rFonts w:ascii="Arial Narrow" w:hAnsi="Arial Narrow"/>
          <w:color w:val="000000"/>
          <w:sz w:val="24"/>
          <w:szCs w:val="24"/>
        </w:rPr>
        <w:t xml:space="preserve">. В случае снятия Исполнителя со специального налогового режима </w:t>
      </w:r>
      <w:r w:rsidR="00101767" w:rsidRPr="00BA171C">
        <w:rPr>
          <w:rFonts w:ascii="Arial Narrow" w:hAnsi="Arial Narrow"/>
          <w:color w:val="000000"/>
          <w:sz w:val="24"/>
          <w:szCs w:val="24"/>
        </w:rPr>
        <w:t>«</w:t>
      </w:r>
      <w:r w:rsidR="00986A47" w:rsidRPr="00BA171C">
        <w:rPr>
          <w:rFonts w:ascii="Arial Narrow" w:hAnsi="Arial Narrow"/>
          <w:color w:val="000000"/>
          <w:sz w:val="24"/>
          <w:szCs w:val="24"/>
        </w:rPr>
        <w:t>Налог на профессиональный доход</w:t>
      </w:r>
      <w:r w:rsidR="00101767" w:rsidRPr="00BA171C">
        <w:rPr>
          <w:rFonts w:ascii="Arial Narrow" w:hAnsi="Arial Narrow"/>
          <w:color w:val="000000"/>
          <w:sz w:val="24"/>
          <w:szCs w:val="24"/>
        </w:rPr>
        <w:t>»</w:t>
      </w:r>
      <w:r w:rsidR="00986A47" w:rsidRPr="00BA171C">
        <w:rPr>
          <w:rFonts w:ascii="Arial Narrow" w:hAnsi="Arial Narrow"/>
          <w:color w:val="000000"/>
          <w:sz w:val="24"/>
          <w:szCs w:val="24"/>
        </w:rPr>
        <w:t xml:space="preserve"> Исполнитель обязуется предупредить об этом Заказчика в </w:t>
      </w:r>
      <w:r w:rsidR="005B53FB" w:rsidRPr="00BA171C">
        <w:rPr>
          <w:rFonts w:ascii="Arial Narrow" w:hAnsi="Arial Narrow"/>
          <w:color w:val="000000"/>
          <w:sz w:val="24"/>
          <w:szCs w:val="24"/>
        </w:rPr>
        <w:t>течение 3 дней после снятия с учета.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2.2. Исполнитель вправе: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 xml:space="preserve">2.2.1. Отказаться от исполнения настоящего Договора, предупредив об этом Заказчика в письменной форме не менее чем за </w:t>
      </w:r>
      <w:r w:rsidR="006B296A" w:rsidRPr="00BA171C">
        <w:rPr>
          <w:rFonts w:ascii="Arial Narrow" w:hAnsi="Arial Narrow"/>
          <w:sz w:val="24"/>
          <w:szCs w:val="24"/>
        </w:rPr>
        <w:t>3 дня</w:t>
      </w:r>
      <w:r w:rsidRPr="00BA171C">
        <w:rPr>
          <w:rFonts w:ascii="Arial Narrow" w:hAnsi="Arial Narrow"/>
          <w:sz w:val="24"/>
          <w:szCs w:val="24"/>
        </w:rPr>
        <w:t>, при условии полного возмещения Заказчику убытков.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2.3. Заказчик обязуется:</w:t>
      </w:r>
    </w:p>
    <w:p w:rsidR="00986A47" w:rsidRPr="00BA171C" w:rsidRDefault="006B296A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2.3.1</w:t>
      </w:r>
      <w:r w:rsidR="00986A47" w:rsidRPr="00BA171C">
        <w:rPr>
          <w:rFonts w:ascii="Arial Narrow" w:hAnsi="Arial Narrow"/>
          <w:sz w:val="24"/>
          <w:szCs w:val="24"/>
        </w:rPr>
        <w:t>. Предоставить Исполнителю все необходимые для оказания услуг информацию и документы.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2.3.</w:t>
      </w:r>
      <w:r w:rsidR="006B296A" w:rsidRPr="00BA171C">
        <w:rPr>
          <w:rFonts w:ascii="Arial Narrow" w:hAnsi="Arial Narrow"/>
          <w:sz w:val="24"/>
          <w:szCs w:val="24"/>
        </w:rPr>
        <w:t>2</w:t>
      </w:r>
      <w:r w:rsidRPr="00BA171C">
        <w:rPr>
          <w:rFonts w:ascii="Arial Narrow" w:hAnsi="Arial Narrow"/>
          <w:sz w:val="24"/>
          <w:szCs w:val="24"/>
        </w:rPr>
        <w:t>. Оплатить оказанные услуги в соответствии с условиями настоящего Договора.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lastRenderedPageBreak/>
        <w:t>2.4. Заказчик вправе: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2.4.1. Осуществлять контроль за ходом оказания услуг, не вмешиваясь при этом в деятельность Исполнителя.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 xml:space="preserve">2.4.2. Отказаться от исполнения настоящего Договора, предупредив об этом Исполнителя в письменной форме не менее чем за </w:t>
      </w:r>
      <w:r w:rsidR="006B296A" w:rsidRPr="00BA171C">
        <w:rPr>
          <w:rFonts w:ascii="Arial Narrow" w:hAnsi="Arial Narrow"/>
          <w:sz w:val="24"/>
          <w:szCs w:val="24"/>
        </w:rPr>
        <w:t>3 дня</w:t>
      </w:r>
      <w:r w:rsidRPr="00BA171C">
        <w:rPr>
          <w:rFonts w:ascii="Arial Narrow" w:hAnsi="Arial Narrow"/>
          <w:sz w:val="24"/>
          <w:szCs w:val="24"/>
        </w:rPr>
        <w:t>, при условии оплаты фактически понесенных им расходов.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color w:val="000000"/>
          <w:sz w:val="24"/>
          <w:szCs w:val="24"/>
        </w:rPr>
        <w:t>2.</w:t>
      </w:r>
      <w:r w:rsidR="00C63A9F" w:rsidRPr="00BA171C">
        <w:rPr>
          <w:rFonts w:ascii="Arial Narrow" w:hAnsi="Arial Narrow"/>
          <w:color w:val="000000"/>
          <w:sz w:val="24"/>
          <w:szCs w:val="24"/>
        </w:rPr>
        <w:t>5</w:t>
      </w:r>
      <w:r w:rsidRPr="00BA171C">
        <w:rPr>
          <w:rFonts w:ascii="Arial Narrow" w:hAnsi="Arial Narrow"/>
          <w:color w:val="000000"/>
          <w:sz w:val="24"/>
          <w:szCs w:val="24"/>
        </w:rPr>
        <w:t xml:space="preserve">. По окончании </w:t>
      </w:r>
      <w:r w:rsidR="00F75E6C" w:rsidRPr="00BA171C">
        <w:rPr>
          <w:rFonts w:ascii="Arial Narrow" w:hAnsi="Arial Narrow"/>
          <w:color w:val="000000"/>
          <w:sz w:val="24"/>
          <w:szCs w:val="24"/>
        </w:rPr>
        <w:t>оказания услуг</w:t>
      </w:r>
      <w:r w:rsidRPr="00BA171C">
        <w:rPr>
          <w:rFonts w:ascii="Arial Narrow" w:hAnsi="Arial Narrow"/>
          <w:color w:val="000000"/>
          <w:sz w:val="24"/>
          <w:szCs w:val="24"/>
        </w:rPr>
        <w:t xml:space="preserve"> Стороны подписывают Акт об оказании услуг (Приложение N </w:t>
      </w:r>
      <w:r w:rsidR="005B53FB" w:rsidRPr="00BA171C">
        <w:rPr>
          <w:rFonts w:ascii="Arial Narrow" w:hAnsi="Arial Narrow"/>
          <w:color w:val="000000"/>
          <w:sz w:val="24"/>
          <w:szCs w:val="24"/>
        </w:rPr>
        <w:t>1).</w:t>
      </w:r>
    </w:p>
    <w:p w:rsidR="00986A47" w:rsidRPr="00BA171C" w:rsidRDefault="00986A47" w:rsidP="00C63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В Акте об оказании услуг должны содержаться следующие сведения: название документа, дата составления, наименования сторон Договора, указание на Договор, по которому этот Акт составляется, отчетный период, вид, объем, характеристики и стоимость оказанных услуг, сроки ока</w:t>
      </w:r>
      <w:r w:rsidR="00C63A9F" w:rsidRPr="00BA171C">
        <w:rPr>
          <w:rFonts w:ascii="Arial Narrow" w:hAnsi="Arial Narrow"/>
          <w:sz w:val="24"/>
          <w:szCs w:val="24"/>
        </w:rPr>
        <w:t>зания, лица, подписывающие Акт.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A171C">
        <w:rPr>
          <w:rFonts w:ascii="Arial Narrow" w:hAnsi="Arial Narrow"/>
          <w:b/>
          <w:sz w:val="24"/>
          <w:szCs w:val="24"/>
        </w:rPr>
        <w:t>3. Стоимость услуг и порядок оплаты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 xml:space="preserve">3.1. Стоимость оказываемых Исполнителем услуг по настоящему Договору составляет </w:t>
      </w:r>
      <w:r w:rsidR="006B296A" w:rsidRPr="00BA171C">
        <w:rPr>
          <w:rFonts w:ascii="Arial Narrow" w:hAnsi="Arial Narrow"/>
          <w:sz w:val="24"/>
          <w:szCs w:val="24"/>
        </w:rPr>
        <w:t>70 000</w:t>
      </w:r>
      <w:r w:rsidRPr="00BA171C">
        <w:rPr>
          <w:rFonts w:ascii="Arial Narrow" w:hAnsi="Arial Narrow"/>
          <w:sz w:val="24"/>
          <w:szCs w:val="24"/>
        </w:rPr>
        <w:t xml:space="preserve"> (</w:t>
      </w:r>
      <w:r w:rsidR="006B296A" w:rsidRPr="00BA171C">
        <w:rPr>
          <w:rFonts w:ascii="Arial Narrow" w:hAnsi="Arial Narrow"/>
          <w:sz w:val="24"/>
          <w:szCs w:val="24"/>
        </w:rPr>
        <w:t>Семьдесят тысяч</w:t>
      </w:r>
      <w:r w:rsidRPr="00BA171C">
        <w:rPr>
          <w:rFonts w:ascii="Arial Narrow" w:hAnsi="Arial Narrow"/>
          <w:sz w:val="24"/>
          <w:szCs w:val="24"/>
        </w:rPr>
        <w:t>) рублей.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 xml:space="preserve">3.2. Оплата услуг производится </w:t>
      </w:r>
      <w:r w:rsidR="00F75E6C" w:rsidRPr="00BA171C">
        <w:rPr>
          <w:rFonts w:ascii="Arial Narrow" w:hAnsi="Arial Narrow"/>
          <w:sz w:val="24"/>
          <w:szCs w:val="24"/>
        </w:rPr>
        <w:t xml:space="preserve">в следующем порядке: </w:t>
      </w:r>
      <w:r w:rsidR="006B296A" w:rsidRPr="00BA171C">
        <w:rPr>
          <w:rFonts w:ascii="Arial Narrow" w:hAnsi="Arial Narrow"/>
          <w:sz w:val="24"/>
          <w:szCs w:val="24"/>
        </w:rPr>
        <w:t xml:space="preserve">50% от суммы </w:t>
      </w:r>
      <w:r w:rsidR="00101767" w:rsidRPr="00BA171C">
        <w:rPr>
          <w:rFonts w:ascii="Arial Narrow" w:hAnsi="Arial Narrow"/>
          <w:sz w:val="24"/>
          <w:szCs w:val="24"/>
        </w:rPr>
        <w:t xml:space="preserve">в срок </w:t>
      </w:r>
      <w:r w:rsidR="006B296A" w:rsidRPr="00BA171C">
        <w:rPr>
          <w:rFonts w:ascii="Arial Narrow" w:hAnsi="Arial Narrow"/>
          <w:sz w:val="24"/>
          <w:szCs w:val="24"/>
        </w:rPr>
        <w:t>до 25.07.2023 и 50% от суммы</w:t>
      </w:r>
      <w:r w:rsidRPr="00BA171C">
        <w:rPr>
          <w:rFonts w:ascii="Arial Narrow" w:hAnsi="Arial Narrow"/>
          <w:sz w:val="24"/>
          <w:szCs w:val="24"/>
        </w:rPr>
        <w:t xml:space="preserve"> в срок </w:t>
      </w:r>
      <w:r w:rsidR="006B296A" w:rsidRPr="00BA171C">
        <w:rPr>
          <w:rFonts w:ascii="Arial Narrow" w:hAnsi="Arial Narrow"/>
          <w:sz w:val="24"/>
          <w:szCs w:val="24"/>
        </w:rPr>
        <w:t xml:space="preserve">до </w:t>
      </w:r>
      <w:r w:rsidR="00C63A9F" w:rsidRPr="00BA171C">
        <w:rPr>
          <w:rFonts w:ascii="Arial Narrow" w:hAnsi="Arial Narrow"/>
          <w:sz w:val="24"/>
          <w:szCs w:val="24"/>
        </w:rPr>
        <w:t>31</w:t>
      </w:r>
      <w:r w:rsidR="006B296A" w:rsidRPr="00BA171C">
        <w:rPr>
          <w:rFonts w:ascii="Arial Narrow" w:hAnsi="Arial Narrow"/>
          <w:sz w:val="24"/>
          <w:szCs w:val="24"/>
        </w:rPr>
        <w:t>.0</w:t>
      </w:r>
      <w:r w:rsidR="00C63A9F" w:rsidRPr="00BA171C">
        <w:rPr>
          <w:rFonts w:ascii="Arial Narrow" w:hAnsi="Arial Narrow"/>
          <w:sz w:val="24"/>
          <w:szCs w:val="24"/>
        </w:rPr>
        <w:t>9</w:t>
      </w:r>
      <w:r w:rsidR="006B296A" w:rsidRPr="00BA171C">
        <w:rPr>
          <w:rFonts w:ascii="Arial Narrow" w:hAnsi="Arial Narrow"/>
          <w:sz w:val="24"/>
          <w:szCs w:val="24"/>
        </w:rPr>
        <w:t>.202</w:t>
      </w:r>
      <w:r w:rsidR="00101767" w:rsidRPr="00BA171C">
        <w:rPr>
          <w:rFonts w:ascii="Arial Narrow" w:hAnsi="Arial Narrow"/>
          <w:sz w:val="24"/>
          <w:szCs w:val="24"/>
        </w:rPr>
        <w:t>3.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bookmarkStart w:id="3" w:name="P65"/>
      <w:bookmarkEnd w:id="3"/>
      <w:r w:rsidRPr="00BA171C">
        <w:rPr>
          <w:rFonts w:ascii="Arial Narrow" w:hAnsi="Arial Narrow"/>
          <w:color w:val="000000"/>
          <w:sz w:val="24"/>
          <w:szCs w:val="24"/>
        </w:rPr>
        <w:t xml:space="preserve">3.3. После </w:t>
      </w:r>
      <w:r w:rsidR="005B53FB" w:rsidRPr="00BA171C">
        <w:rPr>
          <w:rFonts w:ascii="Arial Narrow" w:hAnsi="Arial Narrow"/>
          <w:color w:val="000000"/>
          <w:sz w:val="24"/>
          <w:szCs w:val="24"/>
        </w:rPr>
        <w:t>получения каждой оплаты по Договору</w:t>
      </w:r>
      <w:r w:rsidRPr="00BA171C">
        <w:rPr>
          <w:rFonts w:ascii="Arial Narrow" w:hAnsi="Arial Narrow"/>
          <w:color w:val="000000"/>
          <w:sz w:val="24"/>
          <w:szCs w:val="24"/>
        </w:rPr>
        <w:t xml:space="preserve"> Исполнитель обязан выдать Заказчику чек.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В случае невыдачи чека Исполнитель обязан выплатить</w:t>
      </w:r>
      <w:r w:rsidR="00C63A9F" w:rsidRPr="00BA171C">
        <w:rPr>
          <w:rFonts w:ascii="Arial Narrow" w:hAnsi="Arial Narrow"/>
          <w:sz w:val="24"/>
          <w:szCs w:val="24"/>
        </w:rPr>
        <w:t xml:space="preserve"> Заказчику штраф в размере 5</w:t>
      </w:r>
      <w:r w:rsidRPr="00BA171C">
        <w:rPr>
          <w:rFonts w:ascii="Arial Narrow" w:hAnsi="Arial Narrow"/>
          <w:sz w:val="24"/>
          <w:szCs w:val="24"/>
        </w:rPr>
        <w:t>% от суммы, на которую полагалось выдать чек.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3.4. В стоимость услуг включаются</w:t>
      </w:r>
      <w:r w:rsidRPr="00BA171C">
        <w:rPr>
          <w:rFonts w:ascii="Arial Narrow" w:hAnsi="Arial Narrow"/>
          <w:color w:val="000000"/>
          <w:sz w:val="24"/>
          <w:szCs w:val="24"/>
        </w:rPr>
        <w:t xml:space="preserve"> компенсация издержек Исполнителя и причитающееся ему вознаграждение.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4" w:name="P68"/>
      <w:bookmarkEnd w:id="4"/>
      <w:r w:rsidRPr="00BA171C">
        <w:rPr>
          <w:rFonts w:ascii="Arial Narrow" w:hAnsi="Arial Narrow"/>
          <w:b/>
          <w:sz w:val="24"/>
          <w:szCs w:val="24"/>
        </w:rPr>
        <w:t>4. Ответственность Сторон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4.2. При полной или частичной просрочке оплаты оказанных услуг Исполнитель вправе потребовать от Зака</w:t>
      </w:r>
      <w:r w:rsidR="00C63A9F" w:rsidRPr="00BA171C">
        <w:rPr>
          <w:rFonts w:ascii="Arial Narrow" w:hAnsi="Arial Narrow"/>
          <w:sz w:val="24"/>
          <w:szCs w:val="24"/>
        </w:rPr>
        <w:t xml:space="preserve">зчика уплаты пени в размере 5 </w:t>
      </w:r>
      <w:r w:rsidRPr="00BA171C">
        <w:rPr>
          <w:rFonts w:ascii="Arial Narrow" w:hAnsi="Arial Narrow"/>
          <w:sz w:val="24"/>
          <w:szCs w:val="24"/>
        </w:rPr>
        <w:t>% от не уплаченной в срок суммы за каждый день просрочки.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 xml:space="preserve">4.3. </w:t>
      </w:r>
      <w:r w:rsidR="00101767" w:rsidRPr="00BA171C">
        <w:rPr>
          <w:rFonts w:ascii="Arial Narrow" w:hAnsi="Arial Narrow"/>
          <w:sz w:val="24"/>
          <w:szCs w:val="24"/>
        </w:rPr>
        <w:t>Е</w:t>
      </w:r>
      <w:r w:rsidRPr="00BA171C">
        <w:rPr>
          <w:rFonts w:ascii="Arial Narrow" w:hAnsi="Arial Narrow"/>
          <w:sz w:val="24"/>
          <w:szCs w:val="24"/>
        </w:rPr>
        <w:t>сли Заказчик понес убытки в результате несоблюдения Исполнителем п. п. 2.1.2 и 3.3 настоящего Договора, Исполнитель обязан возместить Заказчику все убытки.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4.4. В случае просрочки оказания услуг Заказчик вправе потребовать от Исп</w:t>
      </w:r>
      <w:r w:rsidR="00C63A9F" w:rsidRPr="00BA171C">
        <w:rPr>
          <w:rFonts w:ascii="Arial Narrow" w:hAnsi="Arial Narrow"/>
          <w:sz w:val="24"/>
          <w:szCs w:val="24"/>
        </w:rPr>
        <w:t xml:space="preserve">олнителя уплаты пени в размере 5 </w:t>
      </w:r>
      <w:r w:rsidRPr="00BA171C">
        <w:rPr>
          <w:rFonts w:ascii="Arial Narrow" w:hAnsi="Arial Narrow"/>
          <w:sz w:val="24"/>
          <w:szCs w:val="24"/>
        </w:rPr>
        <w:t>% от стоимости не оказанных в срок услуг</w:t>
      </w:r>
      <w:r w:rsidRPr="00BA171C">
        <w:rPr>
          <w:rFonts w:ascii="Arial Narrow" w:hAnsi="Arial Narrow"/>
          <w:color w:val="000000"/>
          <w:sz w:val="24"/>
          <w:szCs w:val="24"/>
        </w:rPr>
        <w:t xml:space="preserve"> по настоящему Договору за каждый день просрочки.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A171C">
        <w:rPr>
          <w:rFonts w:ascii="Arial Narrow" w:hAnsi="Arial Narrow"/>
          <w:b/>
          <w:sz w:val="24"/>
          <w:szCs w:val="24"/>
        </w:rPr>
        <w:t>5. Заключительные положения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5.1. Настоящий Договор вступает в силу с момента его подписания обеими Сторонами и действует до полного исполнения Сторо</w:t>
      </w:r>
      <w:r w:rsidR="00C63A9F" w:rsidRPr="00BA171C">
        <w:rPr>
          <w:rFonts w:ascii="Arial Narrow" w:hAnsi="Arial Narrow"/>
          <w:sz w:val="24"/>
          <w:szCs w:val="24"/>
        </w:rPr>
        <w:t>нами своих обязательств по нему</w:t>
      </w:r>
      <w:r w:rsidRPr="00BA171C">
        <w:rPr>
          <w:rFonts w:ascii="Arial Narrow" w:hAnsi="Arial Narrow"/>
          <w:color w:val="000000"/>
          <w:sz w:val="24"/>
          <w:szCs w:val="24"/>
        </w:rPr>
        <w:t>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5.2. В случае невозможности исполнения, возникшей по вине Заказчика, оказанные услуги подлежат оплате в полном объеме.</w:t>
      </w:r>
    </w:p>
    <w:p w:rsidR="00986A47" w:rsidRPr="00BA171C" w:rsidRDefault="0010176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Если</w:t>
      </w:r>
      <w:r w:rsidR="00986A47" w:rsidRPr="00BA171C">
        <w:rPr>
          <w:rFonts w:ascii="Arial Narrow" w:hAnsi="Arial Narrow"/>
          <w:sz w:val="24"/>
          <w:szCs w:val="24"/>
        </w:rPr>
        <w:t xml:space="preserve">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5.3. Все изменения и дополнения к настоящему Договору вступают в силу с момента подписания обеими Сторонами.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5.4. 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986A47" w:rsidRPr="00BA171C" w:rsidRDefault="00986A47" w:rsidP="00C63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5.5. Неотъемлемой частью настоящег</w:t>
      </w:r>
      <w:r w:rsidR="00C63A9F" w:rsidRPr="00BA171C">
        <w:rPr>
          <w:rFonts w:ascii="Arial Narrow" w:hAnsi="Arial Narrow"/>
          <w:sz w:val="24"/>
          <w:szCs w:val="24"/>
        </w:rPr>
        <w:t xml:space="preserve">о Договора являются Приложения: </w:t>
      </w:r>
      <w:r w:rsidRPr="00BA171C">
        <w:rPr>
          <w:rFonts w:ascii="Arial Narrow" w:hAnsi="Arial Narrow"/>
          <w:sz w:val="24"/>
          <w:szCs w:val="24"/>
        </w:rPr>
        <w:t xml:space="preserve">Акт об оказании услуг (Приложение N </w:t>
      </w:r>
      <w:r w:rsidR="005B53FB" w:rsidRPr="00BA171C">
        <w:rPr>
          <w:rFonts w:ascii="Arial Narrow" w:hAnsi="Arial Narrow"/>
          <w:sz w:val="24"/>
          <w:szCs w:val="24"/>
        </w:rPr>
        <w:t>1).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A171C">
        <w:rPr>
          <w:rFonts w:ascii="Arial Narrow" w:hAnsi="Arial Narrow"/>
          <w:sz w:val="24"/>
          <w:szCs w:val="24"/>
        </w:rPr>
        <w:t>5.6. Настоящий Договор составлен в двух экземплярах, имеющих равную юридическую силу, по одному для каждой из Сторон.</w:t>
      </w: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A171C">
        <w:rPr>
          <w:rFonts w:ascii="Arial Narrow" w:hAnsi="Arial Narrow"/>
          <w:b/>
          <w:sz w:val="24"/>
          <w:szCs w:val="24"/>
        </w:rPr>
        <w:t>6. Адреса, реквизиты и подписи Сторон</w:t>
      </w:r>
    </w:p>
    <w:p w:rsidR="00C63A9F" w:rsidRPr="00BA171C" w:rsidRDefault="00C63A9F" w:rsidP="00986A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819"/>
      </w:tblGrid>
      <w:tr w:rsidR="00C63A9F" w:rsidRPr="00BA171C" w:rsidTr="008E71D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  <w:b/>
                <w:bCs/>
              </w:rPr>
              <w:t>Грузоотправитель: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  <w:b/>
                <w:bCs/>
              </w:rPr>
              <w:t>Перевозчик:</w:t>
            </w:r>
          </w:p>
        </w:tc>
      </w:tr>
      <w:tr w:rsidR="00C63A9F" w:rsidRPr="00BA171C" w:rsidTr="008E71D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 xml:space="preserve">Общество с ограниченной ответственностью </w:t>
            </w:r>
            <w:r w:rsidR="00101767" w:rsidRPr="00BA171C">
              <w:rPr>
                <w:rFonts w:ascii="Arial Narrow" w:hAnsi="Arial Narrow"/>
              </w:rPr>
              <w:t>«</w:t>
            </w:r>
            <w:r w:rsidRPr="00BA171C">
              <w:rPr>
                <w:rFonts w:ascii="Arial Narrow" w:hAnsi="Arial Narrow"/>
              </w:rPr>
              <w:t>Бета</w:t>
            </w:r>
            <w:r w:rsidR="00101767" w:rsidRPr="00BA171C">
              <w:rPr>
                <w:rFonts w:ascii="Arial Narrow" w:hAnsi="Arial Narrow"/>
              </w:rPr>
              <w:t>»</w:t>
            </w: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</w:p>
          <w:p w:rsidR="00C63A9F" w:rsidRPr="00BA171C" w:rsidRDefault="00C63A9F" w:rsidP="008E71D7">
            <w:pPr>
              <w:pStyle w:val="ConsDTNormal"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Адрес: 101023, г. Москва, ул. Алексеевская, д. 1</w:t>
            </w:r>
          </w:p>
          <w:p w:rsidR="00C63A9F" w:rsidRPr="00BA171C" w:rsidRDefault="00C63A9F" w:rsidP="008E71D7">
            <w:pPr>
              <w:pStyle w:val="ConsDTNormal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Телефон: +7 (482) 256-85-77</w:t>
            </w:r>
          </w:p>
          <w:p w:rsidR="00C63A9F" w:rsidRPr="00BA171C" w:rsidRDefault="00C63A9F" w:rsidP="008E71D7">
            <w:pPr>
              <w:pStyle w:val="ConsDTNormal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lastRenderedPageBreak/>
              <w:t>Электронная почта: info@</w:t>
            </w:r>
            <w:r w:rsidRPr="00BA171C">
              <w:rPr>
                <w:rFonts w:ascii="Arial Narrow" w:hAnsi="Arial Narrow"/>
                <w:lang w:val="en-US"/>
              </w:rPr>
              <w:t>beta</w:t>
            </w:r>
            <w:r w:rsidRPr="00BA171C">
              <w:rPr>
                <w:rFonts w:ascii="Arial Narrow" w:hAnsi="Arial Narrow"/>
              </w:rPr>
              <w:t>.ru</w:t>
            </w:r>
          </w:p>
          <w:p w:rsidR="00C63A9F" w:rsidRPr="00BA171C" w:rsidRDefault="00C63A9F" w:rsidP="008E71D7">
            <w:pPr>
              <w:pStyle w:val="ConsDTNormal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ОГРН 5694582365842</w:t>
            </w:r>
          </w:p>
          <w:p w:rsidR="00C63A9F" w:rsidRPr="00BA171C" w:rsidRDefault="00C63A9F" w:rsidP="008E71D7">
            <w:pPr>
              <w:pStyle w:val="ConsDTNormal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ИНН 1175263598 КПП 117501001</w:t>
            </w:r>
          </w:p>
          <w:p w:rsidR="00C63A9F" w:rsidRPr="00BA171C" w:rsidRDefault="00C63A9F" w:rsidP="008E71D7">
            <w:pPr>
              <w:pStyle w:val="ConsDTNormal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Р/с 40702810823659854759</w:t>
            </w:r>
          </w:p>
          <w:p w:rsidR="00C63A9F" w:rsidRPr="00BA171C" w:rsidRDefault="00C63A9F" w:rsidP="008E71D7">
            <w:pPr>
              <w:pStyle w:val="ConsDTNormal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 xml:space="preserve">в ПАО </w:t>
            </w:r>
            <w:r w:rsidR="00101767" w:rsidRPr="00BA171C">
              <w:rPr>
                <w:rFonts w:ascii="Arial Narrow" w:hAnsi="Arial Narrow"/>
              </w:rPr>
              <w:t>«</w:t>
            </w:r>
            <w:r w:rsidRPr="00BA171C">
              <w:rPr>
                <w:rFonts w:ascii="Arial Narrow" w:hAnsi="Arial Narrow"/>
              </w:rPr>
              <w:t>Сбербанк</w:t>
            </w:r>
            <w:r w:rsidR="00101767" w:rsidRPr="00BA171C">
              <w:rPr>
                <w:rFonts w:ascii="Arial Narrow" w:hAnsi="Arial Narrow"/>
              </w:rPr>
              <w:t>»</w:t>
            </w:r>
          </w:p>
          <w:p w:rsidR="00C63A9F" w:rsidRPr="00BA171C" w:rsidRDefault="00C63A9F" w:rsidP="008E71D7">
            <w:pPr>
              <w:pStyle w:val="ConsDTNormal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К/с 30101810400000000225</w:t>
            </w: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БИК 044525225</w:t>
            </w: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Генеральный директор</w:t>
            </w: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______________ /П.</w:t>
            </w:r>
            <w:r w:rsidR="00101767" w:rsidRPr="00BA171C">
              <w:rPr>
                <w:rFonts w:ascii="Arial Narrow" w:hAnsi="Arial Narrow"/>
              </w:rPr>
              <w:t xml:space="preserve"> </w:t>
            </w:r>
            <w:r w:rsidRPr="00BA171C">
              <w:rPr>
                <w:rFonts w:ascii="Arial Narrow" w:hAnsi="Arial Narrow"/>
              </w:rPr>
              <w:t>В. Иванов/</w:t>
            </w:r>
          </w:p>
          <w:p w:rsidR="00C63A9F" w:rsidRPr="00BA171C" w:rsidRDefault="00C63A9F" w:rsidP="008E71D7">
            <w:pPr>
              <w:pStyle w:val="ConsDTNormal"/>
              <w:autoSpaceDE/>
              <w:jc w:val="center"/>
              <w:rPr>
                <w:rFonts w:ascii="Arial Narrow" w:hAnsi="Arial Narrow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63A9F" w:rsidRPr="00BA171C" w:rsidRDefault="005B53FB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lastRenderedPageBreak/>
              <w:t>Симонов Алексей Георгиевич</w:t>
            </w: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Паспорт РФ: серия 15</w:t>
            </w:r>
            <w:r w:rsidR="005B53FB" w:rsidRPr="00BA171C">
              <w:rPr>
                <w:rFonts w:ascii="Arial Narrow" w:hAnsi="Arial Narrow"/>
              </w:rPr>
              <w:t>21</w:t>
            </w:r>
            <w:r w:rsidRPr="00BA171C">
              <w:rPr>
                <w:rFonts w:ascii="Arial Narrow" w:hAnsi="Arial Narrow"/>
              </w:rPr>
              <w:t xml:space="preserve"> номер </w:t>
            </w:r>
            <w:r w:rsidR="005B53FB" w:rsidRPr="00BA171C">
              <w:rPr>
                <w:rFonts w:ascii="Arial Narrow" w:hAnsi="Arial Narrow"/>
              </w:rPr>
              <w:t>269587</w:t>
            </w:r>
            <w:r w:rsidRPr="00BA171C">
              <w:rPr>
                <w:rFonts w:ascii="Arial Narrow" w:hAnsi="Arial Narrow"/>
              </w:rPr>
              <w:t xml:space="preserve">, выдан отделением УФМС России по г. Москвы </w:t>
            </w:r>
            <w:r w:rsidR="005B53FB" w:rsidRPr="00BA171C">
              <w:rPr>
                <w:rFonts w:ascii="Arial Narrow" w:hAnsi="Arial Narrow"/>
              </w:rPr>
              <w:t>25.06.2021</w:t>
            </w: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ИНН 175236</w:t>
            </w:r>
            <w:r w:rsidR="005B53FB" w:rsidRPr="00BA171C">
              <w:rPr>
                <w:rFonts w:ascii="Arial Narrow" w:hAnsi="Arial Narrow"/>
              </w:rPr>
              <w:t>586412</w:t>
            </w:r>
          </w:p>
          <w:p w:rsidR="00101767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lastRenderedPageBreak/>
              <w:t>Адрес: 101236, г. Москва, ул.</w:t>
            </w:r>
            <w:r w:rsidR="005B53FB" w:rsidRPr="00BA171C">
              <w:rPr>
                <w:rFonts w:ascii="Arial Narrow" w:hAnsi="Arial Narrow"/>
              </w:rPr>
              <w:t xml:space="preserve"> Ленина д. 10 кв. 103</w:t>
            </w:r>
            <w:r w:rsidRPr="00BA171C">
              <w:rPr>
                <w:rFonts w:ascii="Arial Narrow" w:hAnsi="Arial Narrow"/>
              </w:rPr>
              <w:t xml:space="preserve"> </w:t>
            </w: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Телефон: +7 (</w:t>
            </w:r>
            <w:r w:rsidR="005B53FB" w:rsidRPr="00BA171C">
              <w:rPr>
                <w:rFonts w:ascii="Arial Narrow" w:hAnsi="Arial Narrow"/>
              </w:rPr>
              <w:t>988</w:t>
            </w:r>
            <w:r w:rsidRPr="00BA171C">
              <w:rPr>
                <w:rFonts w:ascii="Arial Narrow" w:hAnsi="Arial Narrow"/>
              </w:rPr>
              <w:t xml:space="preserve">) </w:t>
            </w:r>
            <w:r w:rsidR="005B53FB" w:rsidRPr="00BA171C">
              <w:rPr>
                <w:rFonts w:ascii="Arial Narrow" w:hAnsi="Arial Narrow"/>
              </w:rPr>
              <w:t>359-85-42</w:t>
            </w: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 xml:space="preserve">Электронная почта: </w:t>
            </w:r>
            <w:r w:rsidR="005B53FB" w:rsidRPr="00BA171C">
              <w:rPr>
                <w:rFonts w:ascii="Arial Narrow" w:hAnsi="Arial Narrow"/>
                <w:lang w:val="en-US"/>
              </w:rPr>
              <w:t>simonov</w:t>
            </w:r>
            <w:r w:rsidRPr="00BA171C">
              <w:rPr>
                <w:rFonts w:ascii="Arial Narrow" w:hAnsi="Arial Narrow"/>
              </w:rPr>
              <w:t>@</w:t>
            </w:r>
            <w:r w:rsidRPr="00BA171C">
              <w:rPr>
                <w:rFonts w:ascii="Arial Narrow" w:hAnsi="Arial Narrow"/>
                <w:lang w:val="en-US"/>
              </w:rPr>
              <w:t>mail</w:t>
            </w:r>
            <w:r w:rsidRPr="00BA171C">
              <w:rPr>
                <w:rFonts w:ascii="Arial Narrow" w:hAnsi="Arial Narrow"/>
              </w:rPr>
              <w:t>.ru</w:t>
            </w:r>
          </w:p>
          <w:p w:rsidR="00C63A9F" w:rsidRPr="00BA171C" w:rsidRDefault="00C63A9F" w:rsidP="008E71D7">
            <w:pPr>
              <w:pStyle w:val="ConsDTNormal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Счет N 4081781015</w:t>
            </w:r>
            <w:r w:rsidR="005B53FB" w:rsidRPr="00BA171C">
              <w:rPr>
                <w:rFonts w:ascii="Arial Narrow" w:hAnsi="Arial Narrow"/>
              </w:rPr>
              <w:t>8512000695</w:t>
            </w:r>
          </w:p>
          <w:p w:rsidR="00C63A9F" w:rsidRPr="00BA171C" w:rsidRDefault="00C63A9F" w:rsidP="008E71D7">
            <w:pPr>
              <w:pStyle w:val="ConsDTNormal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 xml:space="preserve">в ПАО </w:t>
            </w:r>
            <w:r w:rsidR="00101767" w:rsidRPr="00BA171C">
              <w:rPr>
                <w:rFonts w:ascii="Arial Narrow" w:hAnsi="Arial Narrow"/>
              </w:rPr>
              <w:t>«</w:t>
            </w:r>
            <w:r w:rsidRPr="00BA171C">
              <w:rPr>
                <w:rFonts w:ascii="Arial Narrow" w:hAnsi="Arial Narrow"/>
              </w:rPr>
              <w:t>Сбербанк</w:t>
            </w:r>
            <w:r w:rsidR="00101767" w:rsidRPr="00BA171C">
              <w:rPr>
                <w:rFonts w:ascii="Arial Narrow" w:hAnsi="Arial Narrow"/>
              </w:rPr>
              <w:t>»</w:t>
            </w:r>
          </w:p>
          <w:p w:rsidR="00C63A9F" w:rsidRPr="00BA171C" w:rsidRDefault="00C63A9F" w:rsidP="008E71D7">
            <w:pPr>
              <w:pStyle w:val="ConsDTNormal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К/с 30101810400000000225</w:t>
            </w: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БИК 044525225</w:t>
            </w: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</w:p>
          <w:p w:rsidR="00C63A9F" w:rsidRPr="00BA171C" w:rsidRDefault="00C63A9F" w:rsidP="008E71D7">
            <w:pPr>
              <w:pStyle w:val="ConsDTNormal"/>
              <w:autoSpaceDE/>
              <w:jc w:val="left"/>
              <w:rPr>
                <w:rFonts w:ascii="Arial Narrow" w:hAnsi="Arial Narrow"/>
              </w:rPr>
            </w:pPr>
            <w:r w:rsidRPr="00BA171C">
              <w:rPr>
                <w:rFonts w:ascii="Arial Narrow" w:hAnsi="Arial Narrow"/>
              </w:rPr>
              <w:t>_______________ /</w:t>
            </w:r>
            <w:r w:rsidR="00B75E15" w:rsidRPr="00BA171C">
              <w:rPr>
                <w:rFonts w:ascii="Arial Narrow" w:hAnsi="Arial Narrow"/>
              </w:rPr>
              <w:t>А</w:t>
            </w:r>
            <w:r w:rsidRPr="00BA171C">
              <w:rPr>
                <w:rFonts w:ascii="Arial Narrow" w:hAnsi="Arial Narrow"/>
              </w:rPr>
              <w:t>.</w:t>
            </w:r>
            <w:r w:rsidR="00B75E15" w:rsidRPr="00BA171C">
              <w:rPr>
                <w:rFonts w:ascii="Arial Narrow" w:hAnsi="Arial Narrow"/>
              </w:rPr>
              <w:t>Г</w:t>
            </w:r>
            <w:r w:rsidRPr="00BA171C">
              <w:rPr>
                <w:rFonts w:ascii="Arial Narrow" w:hAnsi="Arial Narrow"/>
              </w:rPr>
              <w:t xml:space="preserve">. </w:t>
            </w:r>
            <w:r w:rsidR="00B75E15" w:rsidRPr="00BA171C">
              <w:rPr>
                <w:rFonts w:ascii="Arial Narrow" w:hAnsi="Arial Narrow"/>
              </w:rPr>
              <w:t>Симоно</w:t>
            </w:r>
            <w:r w:rsidRPr="00BA171C">
              <w:rPr>
                <w:rFonts w:ascii="Arial Narrow" w:hAnsi="Arial Narrow"/>
              </w:rPr>
              <w:t>в/</w:t>
            </w:r>
          </w:p>
          <w:p w:rsidR="00C63A9F" w:rsidRPr="00BA171C" w:rsidRDefault="00C63A9F" w:rsidP="008E71D7">
            <w:pPr>
              <w:pStyle w:val="ConsDTNormal"/>
              <w:autoSpaceDE/>
              <w:jc w:val="center"/>
              <w:rPr>
                <w:rFonts w:ascii="Arial Narrow" w:hAnsi="Arial Narrow"/>
              </w:rPr>
            </w:pPr>
          </w:p>
        </w:tc>
      </w:tr>
    </w:tbl>
    <w:p w:rsidR="00C63A9F" w:rsidRPr="00BA171C" w:rsidRDefault="00C63A9F" w:rsidP="00986A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986A47" w:rsidRPr="00BA171C" w:rsidRDefault="00986A47" w:rsidP="00986A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986A47" w:rsidRPr="00BA171C" w:rsidSect="00C97353">
      <w:headerReference w:type="default" r:id="rId6"/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7C" w:rsidRDefault="00F5197C" w:rsidP="00C66BAB">
      <w:pPr>
        <w:spacing w:after="0" w:line="240" w:lineRule="auto"/>
      </w:pPr>
      <w:r>
        <w:separator/>
      </w:r>
    </w:p>
  </w:endnote>
  <w:endnote w:type="continuationSeparator" w:id="0">
    <w:p w:rsidR="00F5197C" w:rsidRDefault="00F5197C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7C" w:rsidRDefault="00F5197C" w:rsidP="00C66BAB">
      <w:pPr>
        <w:spacing w:after="0" w:line="240" w:lineRule="auto"/>
      </w:pPr>
      <w:r>
        <w:separator/>
      </w:r>
    </w:p>
  </w:footnote>
  <w:footnote w:type="continuationSeparator" w:id="0">
    <w:p w:rsidR="00F5197C" w:rsidRDefault="00F5197C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AB" w:rsidRPr="00F13917" w:rsidRDefault="00C66BAB" w:rsidP="00C66BAB">
    <w:pPr>
      <w:pStyle w:val="a3"/>
      <w:jc w:val="right"/>
      <w:rPr>
        <w:rFonts w:ascii="Times New Roman" w:hAnsi="Times New Roman"/>
        <w:color w:val="000000"/>
        <w:sz w:val="14"/>
        <w:szCs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47"/>
    <w:rsid w:val="00002FC3"/>
    <w:rsid w:val="00020207"/>
    <w:rsid w:val="000666BC"/>
    <w:rsid w:val="000774AC"/>
    <w:rsid w:val="000A2581"/>
    <w:rsid w:val="000D0CE8"/>
    <w:rsid w:val="000E5F9F"/>
    <w:rsid w:val="00101767"/>
    <w:rsid w:val="0010744B"/>
    <w:rsid w:val="0013303A"/>
    <w:rsid w:val="001B6416"/>
    <w:rsid w:val="00211D53"/>
    <w:rsid w:val="002339E0"/>
    <w:rsid w:val="00272927"/>
    <w:rsid w:val="002C762D"/>
    <w:rsid w:val="0030771A"/>
    <w:rsid w:val="00342AFB"/>
    <w:rsid w:val="003750AD"/>
    <w:rsid w:val="00395BC5"/>
    <w:rsid w:val="003A159D"/>
    <w:rsid w:val="003A2B3E"/>
    <w:rsid w:val="003C0C5A"/>
    <w:rsid w:val="003C2A5E"/>
    <w:rsid w:val="003F3038"/>
    <w:rsid w:val="00452AD3"/>
    <w:rsid w:val="00483C07"/>
    <w:rsid w:val="00524F4F"/>
    <w:rsid w:val="00543CEB"/>
    <w:rsid w:val="005529F2"/>
    <w:rsid w:val="0055455D"/>
    <w:rsid w:val="00577231"/>
    <w:rsid w:val="005A17B7"/>
    <w:rsid w:val="005B53FB"/>
    <w:rsid w:val="006A5B01"/>
    <w:rsid w:val="006B296A"/>
    <w:rsid w:val="006B354E"/>
    <w:rsid w:val="006B579B"/>
    <w:rsid w:val="00716B0D"/>
    <w:rsid w:val="007E223B"/>
    <w:rsid w:val="00807F26"/>
    <w:rsid w:val="00820A38"/>
    <w:rsid w:val="00883CFF"/>
    <w:rsid w:val="008B007A"/>
    <w:rsid w:val="008E71D7"/>
    <w:rsid w:val="0090058F"/>
    <w:rsid w:val="009500B6"/>
    <w:rsid w:val="0096004B"/>
    <w:rsid w:val="00986A47"/>
    <w:rsid w:val="009B3DD6"/>
    <w:rsid w:val="009B70E1"/>
    <w:rsid w:val="009C63DE"/>
    <w:rsid w:val="009E32D3"/>
    <w:rsid w:val="00A23804"/>
    <w:rsid w:val="00A567CE"/>
    <w:rsid w:val="00A5753C"/>
    <w:rsid w:val="00A77FF0"/>
    <w:rsid w:val="00AC4B31"/>
    <w:rsid w:val="00AD18F1"/>
    <w:rsid w:val="00AF2FF2"/>
    <w:rsid w:val="00B00BEB"/>
    <w:rsid w:val="00B03E66"/>
    <w:rsid w:val="00B42854"/>
    <w:rsid w:val="00B75E15"/>
    <w:rsid w:val="00BA171C"/>
    <w:rsid w:val="00BE3D66"/>
    <w:rsid w:val="00BF458D"/>
    <w:rsid w:val="00C16EA4"/>
    <w:rsid w:val="00C63A9F"/>
    <w:rsid w:val="00C66BAB"/>
    <w:rsid w:val="00C97353"/>
    <w:rsid w:val="00CE02C8"/>
    <w:rsid w:val="00D173A6"/>
    <w:rsid w:val="00D27F70"/>
    <w:rsid w:val="00D458F2"/>
    <w:rsid w:val="00D95876"/>
    <w:rsid w:val="00D96A01"/>
    <w:rsid w:val="00DE4FAC"/>
    <w:rsid w:val="00E10863"/>
    <w:rsid w:val="00E51445"/>
    <w:rsid w:val="00ED6A75"/>
    <w:rsid w:val="00F13917"/>
    <w:rsid w:val="00F23D7B"/>
    <w:rsid w:val="00F31011"/>
    <w:rsid w:val="00F36437"/>
    <w:rsid w:val="00F5197C"/>
    <w:rsid w:val="00F75E6C"/>
    <w:rsid w:val="00F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B31191-10DC-4195-8846-0BFA34AA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B296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296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3A159D"/>
    <w:rPr>
      <w:rFonts w:cs="Times New Roman"/>
      <w:i/>
    </w:rPr>
  </w:style>
  <w:style w:type="character" w:styleId="a8">
    <w:name w:val="annotation reference"/>
    <w:basedOn w:val="a0"/>
    <w:uiPriority w:val="99"/>
    <w:rsid w:val="003F3038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rsid w:val="003F303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3F3038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rsid w:val="003F30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locked/>
    <w:rsid w:val="003F3038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rsid w:val="003F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3F3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KZ-BaglukEN\Work\&#1064;&#1072;&#1073;&#1083;&#1086;&#1085;%20PI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PIC</Template>
  <TotalTime>0</TotalTime>
  <Pages>3</Pages>
  <Words>1116</Words>
  <Characters>6366</Characters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2023-09-09T06:45:00Z</dcterms:created>
  <dcterms:modified xsi:type="dcterms:W3CDTF">2023-09-09T06:45:00Z</dcterms:modified>
</cp:coreProperties>
</file>